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7" w:rsidRPr="00CA0AC6" w:rsidRDefault="0058444E" w:rsidP="00A1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E0">
        <w:rPr>
          <w:rFonts w:ascii="Times New Roman" w:hAnsi="Times New Roman" w:cs="Times New Roman"/>
          <w:b/>
          <w:sz w:val="32"/>
          <w:szCs w:val="32"/>
        </w:rPr>
        <w:t xml:space="preserve">District </w:t>
      </w:r>
      <w:r w:rsidR="00E30017" w:rsidRPr="00A317E0">
        <w:rPr>
          <w:rFonts w:ascii="Times New Roman" w:hAnsi="Times New Roman" w:cs="Times New Roman"/>
          <w:b/>
          <w:sz w:val="32"/>
          <w:szCs w:val="32"/>
        </w:rPr>
        <w:t xml:space="preserve">Wellness Policy </w:t>
      </w:r>
      <w:r w:rsidRPr="00A317E0">
        <w:rPr>
          <w:rFonts w:ascii="Times New Roman" w:hAnsi="Times New Roman" w:cs="Times New Roman"/>
          <w:b/>
          <w:sz w:val="32"/>
          <w:szCs w:val="32"/>
        </w:rPr>
        <w:t>Evaluation for Individual Schools</w:t>
      </w:r>
    </w:p>
    <w:tbl>
      <w:tblPr>
        <w:tblStyle w:val="TableGrid"/>
        <w:tblpPr w:leftFromText="180" w:rightFromText="180" w:vertAnchor="text" w:horzAnchor="page" w:tblpX="3008" w:tblpY="48"/>
        <w:tblW w:w="0" w:type="auto"/>
        <w:tblLook w:val="04A0"/>
      </w:tblPr>
      <w:tblGrid>
        <w:gridCol w:w="4049"/>
      </w:tblGrid>
      <w:tr w:rsidR="00A147CB">
        <w:trPr>
          <w:trHeight w:val="90"/>
        </w:trPr>
        <w:tc>
          <w:tcPr>
            <w:tcW w:w="4049" w:type="dxa"/>
          </w:tcPr>
          <w:p w:rsidR="00A147CB" w:rsidRPr="00A317E0" w:rsidRDefault="00A147CB" w:rsidP="00A1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Swift Creek High School</w:t>
            </w:r>
          </w:p>
        </w:tc>
      </w:tr>
    </w:tbl>
    <w:p w:rsidR="00A147CB" w:rsidRPr="00A317E0" w:rsidRDefault="0058444E">
      <w:pPr>
        <w:rPr>
          <w:rFonts w:ascii="Times New Roman" w:hAnsi="Times New Roman" w:cs="Times New Roman"/>
          <w:sz w:val="28"/>
          <w:szCs w:val="28"/>
        </w:rPr>
      </w:pPr>
      <w:r w:rsidRPr="00F513A9">
        <w:rPr>
          <w:sz w:val="28"/>
          <w:szCs w:val="28"/>
        </w:rPr>
        <w:t xml:space="preserve"> </w:t>
      </w:r>
      <w:r w:rsidRPr="00A317E0">
        <w:rPr>
          <w:rFonts w:ascii="Times New Roman" w:hAnsi="Times New Roman" w:cs="Times New Roman"/>
          <w:sz w:val="28"/>
          <w:szCs w:val="28"/>
        </w:rPr>
        <w:t>School: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2890" w:tblpY="59"/>
        <w:tblW w:w="0" w:type="auto"/>
        <w:tblLook w:val="04A0"/>
      </w:tblPr>
      <w:tblGrid>
        <w:gridCol w:w="1579"/>
      </w:tblGrid>
      <w:tr w:rsidR="00A147CB">
        <w:trPr>
          <w:trHeight w:val="272"/>
        </w:trPr>
        <w:tc>
          <w:tcPr>
            <w:tcW w:w="1579" w:type="dxa"/>
          </w:tcPr>
          <w:p w:rsidR="00A147CB" w:rsidRPr="00A317E0" w:rsidRDefault="00AE5273" w:rsidP="00A1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914F2">
              <w:rPr>
                <w:rFonts w:ascii="Times New Roman" w:hAnsi="Times New Roman" w:cs="Times New Roman"/>
              </w:rPr>
              <w:t>4</w:t>
            </w:r>
          </w:p>
        </w:tc>
      </w:tr>
    </w:tbl>
    <w:p w:rsidR="00A147CB" w:rsidRPr="00CA0AC6" w:rsidRDefault="0058444E">
      <w:pPr>
        <w:rPr>
          <w:rFonts w:ascii="Times New Roman" w:hAnsi="Times New Roman" w:cs="Times New Roman"/>
          <w:sz w:val="28"/>
          <w:szCs w:val="28"/>
        </w:rPr>
      </w:pPr>
      <w:r w:rsidRPr="00F513A9">
        <w:rPr>
          <w:sz w:val="28"/>
          <w:szCs w:val="28"/>
        </w:rPr>
        <w:t xml:space="preserve"> </w:t>
      </w:r>
      <w:r w:rsidRPr="00A317E0">
        <w:rPr>
          <w:rFonts w:ascii="Times New Roman" w:hAnsi="Times New Roman" w:cs="Times New Roman"/>
          <w:sz w:val="28"/>
          <w:szCs w:val="28"/>
        </w:rPr>
        <w:t xml:space="preserve">Year:         </w:t>
      </w:r>
    </w:p>
    <w:p w:rsidR="00A147CB" w:rsidRDefault="0058444E" w:rsidP="00A14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E0">
        <w:rPr>
          <w:rFonts w:ascii="Times New Roman" w:hAnsi="Times New Roman" w:cs="Times New Roman"/>
          <w:sz w:val="28"/>
          <w:szCs w:val="28"/>
        </w:rPr>
        <w:t>For each of the following areas p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lease </w:t>
      </w:r>
      <w:r>
        <w:rPr>
          <w:rFonts w:ascii="Times New Roman" w:hAnsi="Times New Roman" w:cs="Times New Roman"/>
          <w:sz w:val="28"/>
          <w:szCs w:val="28"/>
        </w:rPr>
        <w:t>provide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 evidence of how your school </w:t>
      </w:r>
      <w:r>
        <w:rPr>
          <w:rFonts w:ascii="Times New Roman" w:hAnsi="Times New Roman" w:cs="Times New Roman"/>
          <w:sz w:val="28"/>
          <w:szCs w:val="28"/>
        </w:rPr>
        <w:t>complies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 with the district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 wellness policy.</w:t>
      </w:r>
      <w:r w:rsidRPr="00A31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If your school is not in full compliance with the district’s policy, please describe the steps your school will take to become compliant. </w:t>
      </w:r>
    </w:p>
    <w:p w:rsidR="00E30017" w:rsidRPr="00A317E0" w:rsidRDefault="00E30017" w:rsidP="00A14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017" w:rsidRPr="00A317E0" w:rsidRDefault="0058444E" w:rsidP="00A14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E0">
        <w:rPr>
          <w:rFonts w:ascii="Times New Roman" w:hAnsi="Times New Roman" w:cs="Times New Roman"/>
          <w:sz w:val="28"/>
          <w:szCs w:val="28"/>
        </w:rPr>
        <w:t>Nutrition Education: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47CB">
        <w:trPr>
          <w:trHeight w:val="251"/>
        </w:trPr>
        <w:tc>
          <w:tcPr>
            <w:tcW w:w="4788" w:type="dxa"/>
          </w:tcPr>
          <w:p w:rsidR="00A147CB" w:rsidRPr="00CA0AC6" w:rsidRDefault="0058444E" w:rsidP="00A1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AC6">
              <w:rPr>
                <w:rFonts w:ascii="Times New Roman" w:hAnsi="Times New Roman" w:cs="Times New Roman"/>
                <w:b/>
              </w:rPr>
              <w:t xml:space="preserve">Evidence of </w:t>
            </w:r>
            <w:r>
              <w:rPr>
                <w:rFonts w:ascii="Times New Roman" w:hAnsi="Times New Roman" w:cs="Times New Roman"/>
                <w:b/>
              </w:rPr>
              <w:t>compliance</w:t>
            </w:r>
          </w:p>
        </w:tc>
        <w:tc>
          <w:tcPr>
            <w:tcW w:w="4788" w:type="dxa"/>
          </w:tcPr>
          <w:p w:rsidR="00A147CB" w:rsidRPr="00CA0AC6" w:rsidRDefault="0058444E" w:rsidP="00A147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improve compliance (if necessary)</w:t>
            </w:r>
          </w:p>
        </w:tc>
      </w:tr>
      <w:tr w:rsidR="00A147CB">
        <w:trPr>
          <w:trHeight w:val="888"/>
        </w:trPr>
        <w:tc>
          <w:tcPr>
            <w:tcW w:w="4788" w:type="dxa"/>
          </w:tcPr>
          <w:p w:rsidR="00A147CB" w:rsidRDefault="007032B6" w:rsidP="00E3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Our </w:t>
            </w:r>
            <w:r w:rsidR="007B7EA6">
              <w:rPr>
                <w:rFonts w:ascii="Times New Roman" w:hAnsi="Times New Roman" w:cs="Times New Roman"/>
              </w:rPr>
              <w:t>foodservice staff is</w:t>
            </w:r>
            <w:r w:rsidR="00373C68">
              <w:rPr>
                <w:rFonts w:ascii="Times New Roman" w:hAnsi="Times New Roman" w:cs="Times New Roman"/>
              </w:rPr>
              <w:t xml:space="preserve"> trained each year</w:t>
            </w:r>
            <w:r w:rsidR="00B25226">
              <w:rPr>
                <w:rFonts w:ascii="Times New Roman" w:hAnsi="Times New Roman" w:cs="Times New Roman"/>
              </w:rPr>
              <w:t xml:space="preserve"> using two methods. The first is through formal training with a health inspector.  The second is through regula</w:t>
            </w:r>
            <w:r w:rsidR="00FF12B1">
              <w:rPr>
                <w:rFonts w:ascii="Times New Roman" w:hAnsi="Times New Roman" w:cs="Times New Roman"/>
              </w:rPr>
              <w:t xml:space="preserve">r contact with Sue Helm, the food service director, </w:t>
            </w:r>
            <w:r w:rsidR="00FF12B1" w:rsidRPr="007B7EA6">
              <w:rPr>
                <w:rFonts w:ascii="Times New Roman" w:hAnsi="Times New Roman" w:cs="Times New Roman"/>
              </w:rPr>
              <w:t>who</w:t>
            </w:r>
            <w:r w:rsidR="007B7EA6" w:rsidRPr="007B7EA6">
              <w:rPr>
                <w:rFonts w:ascii="Times New Roman" w:hAnsi="Times New Roman" w:cs="Times New Roman"/>
              </w:rPr>
              <w:t xml:space="preserve"> se</w:t>
            </w:r>
            <w:r w:rsidR="007B7EA6">
              <w:rPr>
                <w:rFonts w:ascii="Times New Roman" w:hAnsi="Times New Roman" w:cs="Times New Roman"/>
              </w:rPr>
              <w:t xml:space="preserve">nds out emails with nutritional and </w:t>
            </w:r>
            <w:r w:rsidR="007B7EA6" w:rsidRPr="007B7EA6">
              <w:rPr>
                <w:rFonts w:ascii="Times New Roman" w:hAnsi="Times New Roman" w:cs="Times New Roman"/>
              </w:rPr>
              <w:t>wellness training information</w:t>
            </w:r>
            <w:r w:rsidR="00B25226" w:rsidRPr="007B7EA6">
              <w:rPr>
                <w:rFonts w:ascii="Times New Roman" w:hAnsi="Times New Roman" w:cs="Times New Roman"/>
              </w:rPr>
              <w:t>.</w:t>
            </w:r>
            <w:r w:rsidR="001C53C7">
              <w:rPr>
                <w:rFonts w:ascii="Times New Roman" w:hAnsi="Times New Roman" w:cs="Times New Roman"/>
              </w:rPr>
              <w:t xml:space="preserve">  During enrichment and Discovery classes, we taught nutritional information to our students and discussed healthy vs. unhealthy diets.</w:t>
            </w:r>
          </w:p>
        </w:tc>
        <w:tc>
          <w:tcPr>
            <w:tcW w:w="4788" w:type="dxa"/>
          </w:tcPr>
          <w:p w:rsidR="00A147CB" w:rsidRDefault="00A147CB" w:rsidP="00E30017">
            <w:pPr>
              <w:rPr>
                <w:rFonts w:ascii="Times New Roman" w:hAnsi="Times New Roman" w:cs="Times New Roman"/>
              </w:rPr>
            </w:pPr>
          </w:p>
        </w:tc>
      </w:tr>
    </w:tbl>
    <w:p w:rsidR="00A147CB" w:rsidRDefault="00A147CB" w:rsidP="00A147CB">
      <w:pPr>
        <w:spacing w:after="0"/>
      </w:pPr>
    </w:p>
    <w:p w:rsidR="00A147CB" w:rsidRPr="00A317E0" w:rsidRDefault="0058444E" w:rsidP="00A14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E0">
        <w:rPr>
          <w:rFonts w:ascii="Times New Roman" w:hAnsi="Times New Roman" w:cs="Times New Roman"/>
          <w:sz w:val="28"/>
          <w:szCs w:val="28"/>
        </w:rPr>
        <w:t>Physical Activity: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47CB">
        <w:trPr>
          <w:trHeight w:val="314"/>
        </w:trPr>
        <w:tc>
          <w:tcPr>
            <w:tcW w:w="4788" w:type="dxa"/>
          </w:tcPr>
          <w:p w:rsidR="00A147CB" w:rsidRPr="00CA0AC6" w:rsidRDefault="0058444E" w:rsidP="00A1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AC6">
              <w:rPr>
                <w:rFonts w:ascii="Times New Roman" w:hAnsi="Times New Roman" w:cs="Times New Roman"/>
                <w:b/>
              </w:rPr>
              <w:t xml:space="preserve">Evidence of </w:t>
            </w:r>
            <w:r>
              <w:rPr>
                <w:rFonts w:ascii="Times New Roman" w:hAnsi="Times New Roman" w:cs="Times New Roman"/>
                <w:b/>
              </w:rPr>
              <w:t>compliance</w:t>
            </w:r>
          </w:p>
        </w:tc>
        <w:tc>
          <w:tcPr>
            <w:tcW w:w="4788" w:type="dxa"/>
          </w:tcPr>
          <w:p w:rsidR="00A147CB" w:rsidRPr="00CA0AC6" w:rsidRDefault="0058444E" w:rsidP="00A147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improve compliance (if necessary)</w:t>
            </w:r>
          </w:p>
        </w:tc>
      </w:tr>
      <w:tr w:rsidR="00A147CB">
        <w:trPr>
          <w:trHeight w:val="888"/>
        </w:trPr>
        <w:tc>
          <w:tcPr>
            <w:tcW w:w="4788" w:type="dxa"/>
          </w:tcPr>
          <w:p w:rsidR="00A147CB" w:rsidRDefault="007032B6" w:rsidP="00A1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students have the opportunity to take a variety of physical education cou</w:t>
            </w:r>
            <w:r w:rsidR="001C53C7">
              <w:rPr>
                <w:rFonts w:ascii="Times New Roman" w:hAnsi="Times New Roman" w:cs="Times New Roman"/>
              </w:rPr>
              <w:t xml:space="preserve">rses </w:t>
            </w:r>
            <w:r w:rsidR="00E5203F">
              <w:rPr>
                <w:rFonts w:ascii="Times New Roman" w:hAnsi="Times New Roman" w:cs="Times New Roman"/>
              </w:rPr>
              <w:t xml:space="preserve">and activities </w:t>
            </w:r>
            <w:r w:rsidR="001C53C7"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 xml:space="preserve"> Star Val</w:t>
            </w:r>
            <w:r w:rsidR="00D6061C">
              <w:rPr>
                <w:rFonts w:ascii="Times New Roman" w:hAnsi="Times New Roman" w:cs="Times New Roman"/>
              </w:rPr>
              <w:t>ley High School in the morning</w:t>
            </w:r>
            <w:r w:rsidR="00E5203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="008235F0">
              <w:rPr>
                <w:rFonts w:ascii="Times New Roman" w:hAnsi="Times New Roman" w:cs="Times New Roman"/>
              </w:rPr>
              <w:t xml:space="preserve">  Within our academic courses, all of </w:t>
            </w:r>
            <w:r w:rsidR="00D6061C">
              <w:rPr>
                <w:rFonts w:ascii="Times New Roman" w:hAnsi="Times New Roman" w:cs="Times New Roman"/>
              </w:rPr>
              <w:t>our students particip</w:t>
            </w:r>
            <w:r w:rsidR="008235F0">
              <w:rPr>
                <w:rFonts w:ascii="Times New Roman" w:hAnsi="Times New Roman" w:cs="Times New Roman"/>
              </w:rPr>
              <w:t>ate in physical activities 10-20 minutes each day.</w:t>
            </w:r>
            <w:r w:rsidR="00E52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8" w:type="dxa"/>
          </w:tcPr>
          <w:p w:rsidR="00A147CB" w:rsidRDefault="00A147CB" w:rsidP="00A147CB">
            <w:pPr>
              <w:rPr>
                <w:rFonts w:ascii="Times New Roman" w:hAnsi="Times New Roman" w:cs="Times New Roman"/>
              </w:rPr>
            </w:pPr>
          </w:p>
        </w:tc>
      </w:tr>
    </w:tbl>
    <w:p w:rsidR="00A147CB" w:rsidRDefault="00A147CB" w:rsidP="00A147CB">
      <w:pPr>
        <w:spacing w:after="0"/>
      </w:pPr>
    </w:p>
    <w:p w:rsidR="00E30017" w:rsidRPr="00A317E0" w:rsidRDefault="0058444E" w:rsidP="00A14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E0">
        <w:rPr>
          <w:rFonts w:ascii="Times New Roman" w:hAnsi="Times New Roman" w:cs="Times New Roman"/>
          <w:sz w:val="28"/>
          <w:szCs w:val="28"/>
        </w:rPr>
        <w:t>Nutrition Promotion: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47CB">
        <w:trPr>
          <w:trHeight w:val="305"/>
        </w:trPr>
        <w:tc>
          <w:tcPr>
            <w:tcW w:w="4788" w:type="dxa"/>
          </w:tcPr>
          <w:p w:rsidR="00A147CB" w:rsidRPr="00CA0AC6" w:rsidRDefault="0058444E" w:rsidP="00A1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AC6">
              <w:rPr>
                <w:rFonts w:ascii="Times New Roman" w:hAnsi="Times New Roman" w:cs="Times New Roman"/>
                <w:b/>
              </w:rPr>
              <w:t xml:space="preserve">Evidence of </w:t>
            </w:r>
            <w:r>
              <w:rPr>
                <w:rFonts w:ascii="Times New Roman" w:hAnsi="Times New Roman" w:cs="Times New Roman"/>
                <w:b/>
              </w:rPr>
              <w:t>compliance</w:t>
            </w:r>
          </w:p>
        </w:tc>
        <w:tc>
          <w:tcPr>
            <w:tcW w:w="4788" w:type="dxa"/>
          </w:tcPr>
          <w:p w:rsidR="00A147CB" w:rsidRPr="00CA0AC6" w:rsidRDefault="0058444E" w:rsidP="00A147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improve compliance (if necessary)</w:t>
            </w:r>
          </w:p>
        </w:tc>
      </w:tr>
      <w:tr w:rsidR="00A147CB">
        <w:trPr>
          <w:trHeight w:val="888"/>
        </w:trPr>
        <w:tc>
          <w:tcPr>
            <w:tcW w:w="4788" w:type="dxa"/>
          </w:tcPr>
          <w:p w:rsidR="00A147CB" w:rsidRDefault="00544395" w:rsidP="0082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offer breakfast and lunch to our students that meet the guidelines of the USDA’s National Schoo</w:t>
            </w:r>
            <w:r w:rsidR="00B42119">
              <w:rPr>
                <w:rFonts w:ascii="Times New Roman" w:hAnsi="Times New Roman" w:cs="Times New Roman"/>
              </w:rPr>
              <w:t xml:space="preserve">l and Breakfast Programs. </w:t>
            </w:r>
            <w:r w:rsidR="003B653F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ealth promoting foods are available to our students during the school day (with the exception of </w:t>
            </w:r>
            <w:r w:rsidR="00604AD5">
              <w:rPr>
                <w:rFonts w:ascii="Times New Roman" w:hAnsi="Times New Roman" w:cs="Times New Roman"/>
              </w:rPr>
              <w:t xml:space="preserve">some </w:t>
            </w:r>
            <w:r>
              <w:rPr>
                <w:rFonts w:ascii="Times New Roman" w:hAnsi="Times New Roman" w:cs="Times New Roman"/>
              </w:rPr>
              <w:t>special events</w:t>
            </w:r>
            <w:r w:rsidR="00604AD5">
              <w:rPr>
                <w:rFonts w:ascii="Times New Roman" w:hAnsi="Times New Roman" w:cs="Times New Roman"/>
              </w:rPr>
              <w:t xml:space="preserve"> that are authorized by the principal</w:t>
            </w:r>
            <w:r w:rsidR="008235F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788" w:type="dxa"/>
          </w:tcPr>
          <w:p w:rsidR="00A147CB" w:rsidRDefault="00A147CB" w:rsidP="008235F0">
            <w:pPr>
              <w:rPr>
                <w:rFonts w:ascii="Times New Roman" w:hAnsi="Times New Roman" w:cs="Times New Roman"/>
              </w:rPr>
            </w:pPr>
          </w:p>
        </w:tc>
      </w:tr>
    </w:tbl>
    <w:p w:rsidR="00A147CB" w:rsidRPr="00F30C9F" w:rsidRDefault="00A147CB" w:rsidP="00A14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C9F" w:rsidRPr="00F30C9F" w:rsidRDefault="00F30C9F" w:rsidP="00A14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School-Based Activities Designed to Promote Student Wellness: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0C9F" w:rsidTr="00F30C9F">
        <w:trPr>
          <w:trHeight w:val="305"/>
        </w:trPr>
        <w:tc>
          <w:tcPr>
            <w:tcW w:w="4788" w:type="dxa"/>
          </w:tcPr>
          <w:p w:rsidR="00F30C9F" w:rsidRPr="00CA0AC6" w:rsidRDefault="00F30C9F" w:rsidP="00F30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AC6">
              <w:rPr>
                <w:rFonts w:ascii="Times New Roman" w:hAnsi="Times New Roman" w:cs="Times New Roman"/>
                <w:b/>
              </w:rPr>
              <w:t xml:space="preserve">Evidence of </w:t>
            </w:r>
            <w:r>
              <w:rPr>
                <w:rFonts w:ascii="Times New Roman" w:hAnsi="Times New Roman" w:cs="Times New Roman"/>
                <w:b/>
              </w:rPr>
              <w:t>compliance</w:t>
            </w:r>
          </w:p>
        </w:tc>
        <w:tc>
          <w:tcPr>
            <w:tcW w:w="4788" w:type="dxa"/>
          </w:tcPr>
          <w:p w:rsidR="00F30C9F" w:rsidRPr="00CA0AC6" w:rsidRDefault="00F30C9F" w:rsidP="00F30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improve compliance (if necessary)</w:t>
            </w:r>
          </w:p>
        </w:tc>
      </w:tr>
      <w:tr w:rsidR="00F30C9F" w:rsidTr="00F30C9F">
        <w:trPr>
          <w:trHeight w:val="888"/>
        </w:trPr>
        <w:tc>
          <w:tcPr>
            <w:tcW w:w="4788" w:type="dxa"/>
          </w:tcPr>
          <w:p w:rsidR="00F30C9F" w:rsidRDefault="00F30C9F" w:rsidP="00F30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have 15 minutes in the morning to eat breakfast and 30 minutes each day for lunch.</w:t>
            </w:r>
          </w:p>
        </w:tc>
        <w:tc>
          <w:tcPr>
            <w:tcW w:w="4788" w:type="dxa"/>
          </w:tcPr>
          <w:p w:rsidR="00F30C9F" w:rsidRDefault="00F30C9F" w:rsidP="00F30C9F">
            <w:pPr>
              <w:rPr>
                <w:rFonts w:ascii="Times New Roman" w:hAnsi="Times New Roman" w:cs="Times New Roman"/>
              </w:rPr>
            </w:pPr>
          </w:p>
        </w:tc>
      </w:tr>
    </w:tbl>
    <w:p w:rsidR="00F30C9F" w:rsidRDefault="00F30C9F" w:rsidP="00A147CB">
      <w:pPr>
        <w:spacing w:after="0"/>
      </w:pPr>
    </w:p>
    <w:p w:rsidR="00F30C9F" w:rsidRDefault="00F30C9F" w:rsidP="00A147CB">
      <w:pPr>
        <w:spacing w:after="0"/>
      </w:pPr>
    </w:p>
    <w:p w:rsidR="00E30017" w:rsidRPr="00A317E0" w:rsidRDefault="0058444E" w:rsidP="00A14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E0">
        <w:rPr>
          <w:rFonts w:ascii="Times New Roman" w:hAnsi="Times New Roman" w:cs="Times New Roman"/>
          <w:sz w:val="28"/>
          <w:szCs w:val="28"/>
        </w:rPr>
        <w:t>Please describe w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hat changes, if any your school </w:t>
      </w:r>
      <w:r w:rsidRPr="00A317E0">
        <w:rPr>
          <w:rFonts w:ascii="Times New Roman" w:hAnsi="Times New Roman" w:cs="Times New Roman"/>
          <w:sz w:val="28"/>
          <w:szCs w:val="28"/>
        </w:rPr>
        <w:t xml:space="preserve">has </w:t>
      </w:r>
      <w:r w:rsidR="00E30017" w:rsidRPr="00A317E0">
        <w:rPr>
          <w:rFonts w:ascii="Times New Roman" w:hAnsi="Times New Roman" w:cs="Times New Roman"/>
          <w:sz w:val="28"/>
          <w:szCs w:val="28"/>
        </w:rPr>
        <w:t>made to comply with the wellness policy?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147CB">
        <w:tc>
          <w:tcPr>
            <w:tcW w:w="9576" w:type="dxa"/>
          </w:tcPr>
          <w:p w:rsidR="00A147CB" w:rsidRDefault="008235F0" w:rsidP="00A1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changes required at this time.</w:t>
            </w:r>
          </w:p>
          <w:p w:rsidR="00A147CB" w:rsidRDefault="00A147CB" w:rsidP="00A147CB">
            <w:pPr>
              <w:rPr>
                <w:rFonts w:ascii="Times New Roman" w:hAnsi="Times New Roman" w:cs="Times New Roman"/>
              </w:rPr>
            </w:pPr>
          </w:p>
          <w:p w:rsidR="00A147CB" w:rsidRPr="00A317E0" w:rsidRDefault="00A147CB" w:rsidP="00A147CB">
            <w:pPr>
              <w:rPr>
                <w:rFonts w:ascii="Times New Roman" w:hAnsi="Times New Roman" w:cs="Times New Roman"/>
              </w:rPr>
            </w:pPr>
          </w:p>
        </w:tc>
      </w:tr>
    </w:tbl>
    <w:p w:rsidR="00E30017" w:rsidRPr="00F513A9" w:rsidRDefault="00E30017" w:rsidP="00A147CB">
      <w:pPr>
        <w:spacing w:after="0"/>
        <w:rPr>
          <w:sz w:val="28"/>
          <w:szCs w:val="28"/>
        </w:rPr>
      </w:pPr>
    </w:p>
    <w:p w:rsidR="00E30017" w:rsidRPr="00A317E0" w:rsidRDefault="0058444E" w:rsidP="00A14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E0">
        <w:rPr>
          <w:rFonts w:ascii="Times New Roman" w:hAnsi="Times New Roman" w:cs="Times New Roman"/>
          <w:sz w:val="28"/>
          <w:szCs w:val="28"/>
        </w:rPr>
        <w:t>Please list any concerns you have with the district wellness policy.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147CB">
        <w:tc>
          <w:tcPr>
            <w:tcW w:w="9576" w:type="dxa"/>
          </w:tcPr>
          <w:p w:rsidR="00A147CB" w:rsidRDefault="00604AD5" w:rsidP="00A1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None.</w:t>
            </w:r>
          </w:p>
          <w:p w:rsidR="00A147CB" w:rsidRDefault="00A147CB" w:rsidP="00A147CB">
            <w:pPr>
              <w:rPr>
                <w:rFonts w:ascii="Times New Roman" w:hAnsi="Times New Roman" w:cs="Times New Roman"/>
              </w:rPr>
            </w:pPr>
          </w:p>
          <w:p w:rsidR="00A147CB" w:rsidRPr="00A317E0" w:rsidRDefault="00A147CB" w:rsidP="00A147CB">
            <w:pPr>
              <w:rPr>
                <w:rFonts w:ascii="Times New Roman" w:hAnsi="Times New Roman" w:cs="Times New Roman"/>
              </w:rPr>
            </w:pPr>
          </w:p>
        </w:tc>
      </w:tr>
    </w:tbl>
    <w:p w:rsidR="00A147CB" w:rsidRPr="00E30017" w:rsidRDefault="00A147CB" w:rsidP="00A147CB">
      <w:pPr>
        <w:spacing w:after="0"/>
      </w:pPr>
    </w:p>
    <w:sectPr w:rsidR="00A147CB" w:rsidRPr="00E30017" w:rsidSect="00A147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0017"/>
    <w:rsid w:val="001B2D15"/>
    <w:rsid w:val="001C53C7"/>
    <w:rsid w:val="00287C36"/>
    <w:rsid w:val="00373C68"/>
    <w:rsid w:val="003B653F"/>
    <w:rsid w:val="00432555"/>
    <w:rsid w:val="00544395"/>
    <w:rsid w:val="0055278A"/>
    <w:rsid w:val="0058444E"/>
    <w:rsid w:val="00604AD5"/>
    <w:rsid w:val="006F694E"/>
    <w:rsid w:val="007032B6"/>
    <w:rsid w:val="007847FA"/>
    <w:rsid w:val="007B7EA6"/>
    <w:rsid w:val="008235F0"/>
    <w:rsid w:val="009A2B32"/>
    <w:rsid w:val="009F7F4E"/>
    <w:rsid w:val="00A147CB"/>
    <w:rsid w:val="00AE5273"/>
    <w:rsid w:val="00B25226"/>
    <w:rsid w:val="00B42119"/>
    <w:rsid w:val="00BB669E"/>
    <w:rsid w:val="00C4215E"/>
    <w:rsid w:val="00D6061C"/>
    <w:rsid w:val="00E30017"/>
    <w:rsid w:val="00E5203F"/>
    <w:rsid w:val="00E914F2"/>
    <w:rsid w:val="00F30C9F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Helm</dc:creator>
  <cp:lastModifiedBy>Sue Helm</cp:lastModifiedBy>
  <cp:revision>2</cp:revision>
  <cp:lastPrinted>2012-02-08T21:37:00Z</cp:lastPrinted>
  <dcterms:created xsi:type="dcterms:W3CDTF">2014-06-19T19:39:00Z</dcterms:created>
  <dcterms:modified xsi:type="dcterms:W3CDTF">2014-06-19T19:39:00Z</dcterms:modified>
</cp:coreProperties>
</file>